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1fe61af1d428d" /></Relationships>
</file>

<file path=word/document.xml><?xml version="1.0" encoding="utf-8"?>
<w:document xmlns:r="http://schemas.openxmlformats.org/officeDocument/2006/relationships" xmlns:w="http://schemas.openxmlformats.org/wordprocessingml/2006/main">
  <w:body>
    <w:p>
      <w:pPr>
        <w:pStyle w:val="Title"/>
      </w:pPr>
      <w:r>
        <w:t>Person—Aboriginality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Person—Aboriginality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9a91be07934a1a">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39bad8190b4b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9d098105c64b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550881fb4944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babda8f9b847a9">
              <w:r>
                <w:rPr>
                  <w:rStyle w:val="Hyperlink"/>
                </w:rPr>
                <w:t xml:space="preserve"> Aboriginality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524eed0dde40d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a96d5908014dec">
              <w:r>
                <w:rPr>
                  <w:rStyle w:val="Hyperlink"/>
                </w:rPr>
                <w:t xml:space="preserve">Person—Aboriginality status, code N</w:t>
              </w:r>
            </w:hyperlink>
          </w:p>
          <w:p>
            <w:pPr>
              <w:pStyle w:val="registration-status"/>
              <w:spacing w:before="0" w:after="0"/>
            </w:pPr>
            <w:hyperlink w:history="true" r:id="R3e424a3ec76a4825">
              <w:r>
                <w:rPr>
                  <w:rStyle w:val="Hyperlink"/>
                  <w:color w:val="244061"/>
                </w:rPr>
                <w:t xml:space="preserve">Tasmanian Health</w:t>
              </w:r>
            </w:hyperlink>
            <w:r>
              <w:rPr>
                <w:rStyle w:val="row-content"/>
                <w:color w:val="244061"/>
              </w:rPr>
              <w:t xml:space="preserve">, Standard 07/11/2023</w:t>
            </w:r>
          </w:p>
          <w:p>
            <w:r>
              <w:br/>
            </w:r>
          </w:p>
        </w:tc>
      </w:tr>
    </w:tbl>
    <w:p>
      <w:r>
        <w:br/>
      </w:r>
      <w:r>
        <w:br/>
      </w:r>
    </w:p>
    <w:sectPr>
      <w:footerReference xmlns:r="http://schemas.openxmlformats.org/officeDocument/2006/relationships" w:type="default" r:id="Rd25d0ddce7fa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785022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0bc594645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d0ddce7fa410c" /><Relationship Type="http://schemas.openxmlformats.org/officeDocument/2006/relationships/header" Target="/word/header1.xml" Id="R653788c4458c4046" /><Relationship Type="http://schemas.openxmlformats.org/officeDocument/2006/relationships/settings" Target="/word/settings.xml" Id="R097cff462b5641ec" /><Relationship Type="http://schemas.openxmlformats.org/officeDocument/2006/relationships/styles" Target="/word/styles.xml" Id="R51cd3c13ae3247ad" /><Relationship Type="http://schemas.openxmlformats.org/officeDocument/2006/relationships/hyperlink" Target="https://meteor.aihw.gov.au/RegistrationAuthority/15" TargetMode="External" Id="R8b9a91be07934a1a" /><Relationship Type="http://schemas.openxmlformats.org/officeDocument/2006/relationships/hyperlink" Target="https://meteor.aihw.gov.au/content/268955" TargetMode="External" Id="Rac39bad8190b4b44" /><Relationship Type="http://schemas.openxmlformats.org/officeDocument/2006/relationships/hyperlink" Target="https://www.ag.gov.au/Publications/Pages/AustralianGovernmentGuidelinesontheRecognitionofSexandGender.aspx" TargetMode="External" Id="Rda9d098105c64bc4" /><Relationship Type="http://schemas.openxmlformats.org/officeDocument/2006/relationships/hyperlink" Target="http://abs.gov.au/AUSSTATS/abs@.nsf/Lookup/1200.0.55.012Main+Features12016?OpenDocument" TargetMode="External" Id="R92550881fb4944d6" /><Relationship Type="http://schemas.openxmlformats.org/officeDocument/2006/relationships/hyperlink" Target="https://meteor.aihw.gov.au/content/785018" TargetMode="External" Id="R7bbabda8f9b847a9" /><Relationship Type="http://schemas.openxmlformats.org/officeDocument/2006/relationships/hyperlink" Target="https://meteor.aihw.gov.au/content/274643" TargetMode="External" Id="Rc5524eed0dde40d1" /><Relationship Type="http://schemas.openxmlformats.org/officeDocument/2006/relationships/hyperlink" Target="https://meteor.aihw.gov.au/content/785039" TargetMode="External" Id="R7ba96d5908014dec" /><Relationship Type="http://schemas.openxmlformats.org/officeDocument/2006/relationships/hyperlink" Target="https://meteor.aihw.gov.au/RegistrationAuthority/15" TargetMode="External" Id="R3e424a3ec76a4825" /></Relationships>
</file>

<file path=word/_rels/header1.xml.rels>&#65279;<?xml version="1.0" encoding="utf-8"?><Relationships xmlns="http://schemas.openxmlformats.org/package/2006/relationships"><Relationship Type="http://schemas.openxmlformats.org/officeDocument/2006/relationships/image" Target="/media/image.png" Id="R6b60bc5946454918" /></Relationships>
</file>