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8292f1173e4be3"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7a238baff4be9">
              <w:r>
                <w:rPr>
                  <w:rStyle w:val="Hyperlink"/>
                  <w:color w:val="244061"/>
                </w:rPr>
                <w:t xml:space="preserve">Health</w:t>
              </w:r>
            </w:hyperlink>
            <w:r>
              <w:rPr>
                <w:rStyle w:val="row-content"/>
                <w:color w:val="244061"/>
              </w:rPr>
              <w:t xml:space="preserve">, Superseded 20/12/2022</w:t>
            </w:r>
          </w:p>
          <w:p>
            <w:pPr>
              <w:spacing w:before="0" w:after="0"/>
            </w:pPr>
            <w:hyperlink w:history="true" r:id="R316400fa29d04782">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1cfbcad43dc4b0f">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40238758644b97">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3da0d71b284a70">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28c7c0d5884064">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0fa457f0da914ca4">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8efe504848ad4b5a">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or </w:t>
            </w:r>
            <w:hyperlink w:tooltip="An intervention carried out to improve, maintain or assess the health of a person, in a clinical situation." w:history="true" r:id="R40870c1c25d94ced">
              <w:r>
                <w:rPr>
                  <w:rStyle w:val="Hyperlink"/>
                  <w:b/>
                </w:rPr>
                <w:t xml:space="preserve">clinical intervention</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c99095888042f7">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373a5c01ef7407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408c8aed92b4aef">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f6ce7c962e2a4770">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6ed9493f953841ea">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651b75d39a594bb9">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6503faa3f3e34f29">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f5c483d222fc4c73">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d7f7a16ee91a4721">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fdb0721b2b344a4e">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497f6dbc84ee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c6a8ad53d6f64b5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fca65614aa9a4acd">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d9aac499e02a45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ceba36160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ac499e02a458f" /><Relationship Type="http://schemas.openxmlformats.org/officeDocument/2006/relationships/header" Target="/word/header1.xml" Id="R04e3cce5ee464ff8" /><Relationship Type="http://schemas.openxmlformats.org/officeDocument/2006/relationships/settings" Target="/word/settings.xml" Id="Rdf7c66974f2b4af7" /><Relationship Type="http://schemas.openxmlformats.org/officeDocument/2006/relationships/styles" Target="/word/styles.xml" Id="R936ea87185734c5f" /><Relationship Type="http://schemas.openxmlformats.org/officeDocument/2006/relationships/hyperlink" Target="https://meteor.aihw.gov.au/RegistrationAuthority/12" TargetMode="External" Id="Rd337a238baff4be9" /><Relationship Type="http://schemas.openxmlformats.org/officeDocument/2006/relationships/hyperlink" Target="https://meteor.aihw.gov.au/RegistrationAuthority/15" TargetMode="External" Id="R316400fa29d04782" /><Relationship Type="http://schemas.openxmlformats.org/officeDocument/2006/relationships/hyperlink" Target="https://meteor.aihw.gov.au/content/745042" TargetMode="External" Id="R71cfbcad43dc4b0f" /><Relationship Type="http://schemas.openxmlformats.org/officeDocument/2006/relationships/hyperlink" Target="https://meteor.aihw.gov.au/content/746102" TargetMode="External" Id="R6740238758644b97" /><Relationship Type="http://schemas.openxmlformats.org/officeDocument/2006/relationships/hyperlink" Target="https://meteor.aihw.gov.au/content/742209" TargetMode="External" Id="R503da0d71b284a70" /><Relationship Type="http://schemas.openxmlformats.org/officeDocument/2006/relationships/hyperlink" Target="https://meteor.aihw.gov.au/content/741976" TargetMode="External" Id="Ree28c7c0d5884064" /><Relationship Type="http://schemas.openxmlformats.org/officeDocument/2006/relationships/hyperlink" Target="https://www.ihpa.gov.au/what-we-do/classifications/emergency-care/emergency-department-icd-10-am-principal-diagnosis-short-list" TargetMode="External" Id="R0fa457f0da914ca4" /><Relationship Type="http://schemas.openxmlformats.org/officeDocument/2006/relationships/hyperlink" Target="https://www.ihpa.gov.au/what-we-do/classifications/emergency-care/emergency-department-icd-10-am-principal-diagnosis-short-list" TargetMode="External" Id="R8efe504848ad4b5a" /><Relationship Type="http://schemas.openxmlformats.org/officeDocument/2006/relationships/hyperlink" Target="https://meteor.aihw.gov.au/content/327220" TargetMode="External" Id="R40870c1c25d94ced" /><Relationship Type="http://schemas.openxmlformats.org/officeDocument/2006/relationships/hyperlink" Target="https://meteor.aihw.gov.au/content/742221" TargetMode="External" Id="Rc1c99095888042f7" /><Relationship Type="http://schemas.openxmlformats.org/officeDocument/2006/relationships/hyperlink" Target="https://meteor.aihw.gov.au/RegistrationAuthority/12" TargetMode="External" Id="R2373a5c01ef7407c" /><Relationship Type="http://schemas.openxmlformats.org/officeDocument/2006/relationships/hyperlink" Target="https://meteor.aihw.gov.au/RegistrationAuthority/15" TargetMode="External" Id="Rf408c8aed92b4aef" /><Relationship Type="http://schemas.openxmlformats.org/officeDocument/2006/relationships/hyperlink" Target="https://meteor.aihw.gov.au/content/764919" TargetMode="External" Id="Rf6ce7c962e2a4770" /><Relationship Type="http://schemas.openxmlformats.org/officeDocument/2006/relationships/hyperlink" Target="https://meteor.aihw.gov.au/RegistrationAuthority/12" TargetMode="External" Id="R6ed9493f953841ea" /><Relationship Type="http://schemas.openxmlformats.org/officeDocument/2006/relationships/hyperlink" Target="https://meteor.aihw.gov.au/RegistrationAuthority/15" TargetMode="External" Id="R651b75d39a594bb9" /><Relationship Type="http://schemas.openxmlformats.org/officeDocument/2006/relationships/hyperlink" Target="https://meteor.aihw.gov.au/content/746073" TargetMode="External" Id="R6503faa3f3e34f29" /><Relationship Type="http://schemas.openxmlformats.org/officeDocument/2006/relationships/hyperlink" Target="https://meteor.aihw.gov.au/RegistrationAuthority/12" TargetMode="External" Id="Rf5c483d222fc4c73" /><Relationship Type="http://schemas.openxmlformats.org/officeDocument/2006/relationships/hyperlink" Target="https://meteor.aihw.gov.au/content/745856" TargetMode="External" Id="Rd7f7a16ee91a4721" /><Relationship Type="http://schemas.openxmlformats.org/officeDocument/2006/relationships/hyperlink" Target="https://meteor.aihw.gov.au/RegistrationAuthority/12" TargetMode="External" Id="Rfdb0721b2b344a4e" /><Relationship Type="http://schemas.openxmlformats.org/officeDocument/2006/relationships/hyperlink" Target="https://meteor.aihw.gov.au/content/742184" TargetMode="External" Id="R156497f6dbc84ee7" /><Relationship Type="http://schemas.openxmlformats.org/officeDocument/2006/relationships/hyperlink" Target="https://meteor.aihw.gov.au/RegistrationAuthority/12" TargetMode="External" Id="Rc6a8ad53d6f64b5b" /><Relationship Type="http://schemas.openxmlformats.org/officeDocument/2006/relationships/hyperlink" Target="https://meteor.aihw.gov.au/content/746709" TargetMode="External" Id="Rfca65614aa9a4acd" /><Relationship Type="http://schemas.openxmlformats.org/officeDocument/2006/relationships/numbering" Target="/word/numbering.xml" Id="Rcc6d3c05d25a4db0" /></Relationships>
</file>

<file path=word/_rels/header1.xml.rels>&#65279;<?xml version="1.0" encoding="utf-8"?><Relationships xmlns="http://schemas.openxmlformats.org/package/2006/relationships"><Relationship Type="http://schemas.openxmlformats.org/officeDocument/2006/relationships/image" Target="/media/image.png" Id="R60bceba361604539" /></Relationships>
</file>