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a7815461f4419f" /></Relationships>
</file>

<file path=word/document.xml><?xml version="1.0" encoding="utf-8"?>
<w:document xmlns:r="http://schemas.openxmlformats.org/officeDocument/2006/relationships" xmlns:w="http://schemas.openxmlformats.org/wordprocessingml/2006/main">
  <w:body>
    <w:p>
      <w:pPr>
        <w:pStyle w:val="Title"/>
      </w:pPr>
      <w:r>
        <w:t>Pregnancy—abortion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induced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7b3e572e5d4d8f">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w:t>
            </w:r>
          </w:p>
          <w:p>
            <w:hyperlink w:history="true" r:id="R943d61c0da8c48dc">
              <w:r>
                <w:rPr>
                  <w:rStyle w:val="Hyperlink"/>
                </w:rPr>
                <w:t xml:space="preserve">abortion</w:t>
              </w:r>
            </w:hyperlink>
            <w:r>
              <w:rPr>
                <w:rStyle w:val="row-content-rich-text"/>
              </w:rPr>
              <w:t xml:space="preserve"> occurred or was initiated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5fee1d43374c17">
              <w:r>
                <w:rPr>
                  <w:rStyle w:val="Hyperlink"/>
                </w:rPr>
                <w:t xml:space="preserve">Pregnancy—abortion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082d7a186e44e1">
              <w:r>
                <w:rPr>
                  <w:rStyle w:val="Hyperlink"/>
                </w:rPr>
                <w:t xml:space="preserve">Abortion reason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Reason other than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Actual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Selective reduction of multiple pregnancy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reasons may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03138b12ed4dba">
              <w:r>
                <w:rPr>
                  <w:rStyle w:val="Hyperlink"/>
                </w:rPr>
                <w:t xml:space="preserve">WA Abortion Notification System</w:t>
              </w:r>
            </w:hyperlink>
          </w:p>
          <w:p>
            <w:pPr>
              <w:spacing w:before="0" w:after="0"/>
            </w:pPr>
            <w:r>
              <w:rPr>
                <w:rStyle w:val="row-content"/>
                <w:color w:val="244061"/>
              </w:rPr>
              <w:t xml:space="preserve">       </w:t>
            </w:r>
            <w:hyperlink w:history="true" r:id="R17615b9877ab42b8">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b/>
              </w:rPr>
              <w:t xml:space="preserve">WA ANS name:</w:t>
            </w:r>
            <w:r>
              <w:rPr>
                <w:rStyle w:val="row-content"/>
              </w:rPr>
              <w:t xml:space="preserve"> Reason_termination</w:t>
            </w:r>
            <w:r>
              <w:br/>
            </w:r>
            <w:r>
              <w:br/>
            </w:r>
          </w:p>
        </w:tc>
      </w:tr>
    </w:tbl>
    <w:p/>
    <w:tbl>
      <w:tblPr>
        <w:tblStyle w:val="TableGrid"/>
        <w:tblW w:w="0" w:type="auto"/>
      </w:tblPr>
    </w:tbl>
    <w:p>
      <w:r>
        <w:br/>
      </w:r>
    </w:p>
    <w:sectPr>
      <w:footerReference xmlns:r="http://schemas.openxmlformats.org/officeDocument/2006/relationships" w:type="default" r:id="R2f71e6608f9e4a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507851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ab84fea3b740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1e6608f9e4a4d" /><Relationship Type="http://schemas.openxmlformats.org/officeDocument/2006/relationships/header" Target="/word/header1.xml" Id="R7b36c7b6bc56429b" /><Relationship Type="http://schemas.openxmlformats.org/officeDocument/2006/relationships/settings" Target="/word/settings.xml" Id="R4382d1344c3246f3" /><Relationship Type="http://schemas.openxmlformats.org/officeDocument/2006/relationships/styles" Target="/word/styles.xml" Id="R6b4644f3365d44cf" /><Relationship Type="http://schemas.openxmlformats.org/officeDocument/2006/relationships/hyperlink" Target="https://meteor.aihw.gov.au/RegistrationAuthority/2" TargetMode="External" Id="R1c7b3e572e5d4d8f" /><Relationship Type="http://schemas.openxmlformats.org/officeDocument/2006/relationships/hyperlink" Target="https://meteor.aihw.gov.au/content/555883" TargetMode="External" Id="R943d61c0da8c48dc" /><Relationship Type="http://schemas.openxmlformats.org/officeDocument/2006/relationships/hyperlink" Target="https://meteor.aihw.gov.au/content/507846" TargetMode="External" Id="Rf75fee1d43374c17" /><Relationship Type="http://schemas.openxmlformats.org/officeDocument/2006/relationships/hyperlink" Target="https://meteor.aihw.gov.au/content/507848" TargetMode="External" Id="R08082d7a186e44e1" /><Relationship Type="http://schemas.openxmlformats.org/officeDocument/2006/relationships/hyperlink" Target="https://meteor.aihw.gov.au/content/510999" TargetMode="External" Id="Re503138b12ed4dba" /><Relationship Type="http://schemas.openxmlformats.org/officeDocument/2006/relationships/hyperlink" Target="https://meteor.aihw.gov.au/RegistrationAuthority/2" TargetMode="External" Id="R17615b9877ab42b8" /></Relationships>
</file>

<file path=word/_rels/header1.xml.rels>&#65279;<?xml version="1.0" encoding="utf-8"?><Relationships xmlns="http://schemas.openxmlformats.org/package/2006/relationships"><Relationship Type="http://schemas.openxmlformats.org/officeDocument/2006/relationships/image" Target="/media/image.png" Id="Rd9ab84fea3b74031" /></Relationships>
</file>