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37dc7cdee54f61"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(current transfer payments)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(current transfer payments)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889dc3e73473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current transfer payments (Government finance statistics code 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22f786d7be4c2f">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6fbd01aaa14175">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fe10d4b7e1490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20991089ea4ec7">
              <w:r>
                <w:rPr>
                  <w:rStyle w:val="Hyperlink"/>
                </w:rPr>
                <w:t xml:space="preserve">Housing assistance agency—recurrent expenditure (current transfer payments)</w:t>
              </w:r>
            </w:hyperlink>
          </w:p>
          <w:p>
            <w:pPr>
              <w:spacing w:before="0" w:after="0"/>
            </w:pPr>
            <w:r>
              <w:rPr>
                <w:rStyle w:val="row-content"/>
                <w:color w:val="244061"/>
              </w:rPr>
              <w:t xml:space="preserve">       </w:t>
            </w:r>
            <w:hyperlink w:history="true" r:id="Rd3b961856590452a">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ef2d2c21404061">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d1f25eec8dc04c05">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c34fa095ba30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629b9f46740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fa095ba304f73" /><Relationship Type="http://schemas.openxmlformats.org/officeDocument/2006/relationships/header" Target="/word/header1.xml" Id="R4a128cc1793d4f24" /><Relationship Type="http://schemas.openxmlformats.org/officeDocument/2006/relationships/settings" Target="/word/settings.xml" Id="R3b6335f118b04195" /><Relationship Type="http://schemas.openxmlformats.org/officeDocument/2006/relationships/styles" Target="/word/styles.xml" Id="R66757020763a4b1a" /><Relationship Type="http://schemas.openxmlformats.org/officeDocument/2006/relationships/hyperlink" Target="https://meteor.aihw.gov.au/RegistrationAuthority/11" TargetMode="External" Id="R10e889dc3e734734" /><Relationship Type="http://schemas.openxmlformats.org/officeDocument/2006/relationships/hyperlink" Target="https://meteor.aihw.gov.au/content/269006" TargetMode="External" Id="Raa22f786d7be4c2f" /><Relationship Type="http://schemas.openxmlformats.org/officeDocument/2006/relationships/hyperlink" Target="https://meteor.aihw.gov.au/content/269132" TargetMode="External" Id="Rbd6fbd01aaa14175" /><Relationship Type="http://schemas.openxmlformats.org/officeDocument/2006/relationships/hyperlink" Target="https://meteor.aihw.gov.au/content/274646" TargetMode="External" Id="Re2fe10d4b7e14901" /><Relationship Type="http://schemas.openxmlformats.org/officeDocument/2006/relationships/hyperlink" Target="https://meteor.aihw.gov.au/content/304165" TargetMode="External" Id="R3320991089ea4ec7" /><Relationship Type="http://schemas.openxmlformats.org/officeDocument/2006/relationships/hyperlink" Target="https://meteor.aihw.gov.au/RegistrationAuthority/11" TargetMode="External" Id="Rd3b961856590452a" /><Relationship Type="http://schemas.openxmlformats.org/officeDocument/2006/relationships/hyperlink" Target="https://meteor.aihw.gov.au/content/270463" TargetMode="External" Id="R84ef2d2c21404061" /><Relationship Type="http://schemas.openxmlformats.org/officeDocument/2006/relationships/hyperlink" Target="https://meteor.aihw.gov.au/RegistrationAuthority/11" TargetMode="External" Id="Rd1f25eec8dc04c05" /></Relationships>
</file>

<file path=word/_rels/header1.xml.rels>&#65279;<?xml version="1.0" encoding="utf-8"?><Relationships xmlns="http://schemas.openxmlformats.org/package/2006/relationships"><Relationship Type="http://schemas.openxmlformats.org/officeDocument/2006/relationships/image" Target="/media/image.png" Id="Rf25629b9f4674073" /></Relationships>
</file>